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AFC3F" w14:textId="7F1BB71A" w:rsidR="00A40724" w:rsidRPr="00254655" w:rsidRDefault="00A40724" w:rsidP="00D40122">
      <w:pPr>
        <w:spacing w:after="0" w:line="240" w:lineRule="auto"/>
        <w:rPr>
          <w:rFonts w:ascii="Times New Roman" w:hAnsi="Times New Roman"/>
          <w:iCs/>
          <w:sz w:val="20"/>
          <w:szCs w:val="20"/>
          <w:lang w:val="lv-LV"/>
        </w:rPr>
      </w:pPr>
      <w:bookmarkStart w:id="0" w:name="_GoBack"/>
      <w:bookmarkEnd w:id="0"/>
    </w:p>
    <w:p w14:paraId="654C65D1" w14:textId="3EEAE90E" w:rsidR="00A40724" w:rsidRPr="00254655" w:rsidRDefault="00A40724" w:rsidP="00D40122">
      <w:pPr>
        <w:spacing w:after="0" w:line="240" w:lineRule="auto"/>
        <w:rPr>
          <w:rFonts w:ascii="Times New Roman" w:hAnsi="Times New Roman"/>
          <w:iCs/>
          <w:sz w:val="20"/>
          <w:szCs w:val="20"/>
          <w:lang w:val="lv-LV"/>
        </w:rPr>
      </w:pPr>
    </w:p>
    <w:p w14:paraId="54FB87AA" w14:textId="50906CD5" w:rsidR="00A40724" w:rsidRPr="00254655" w:rsidRDefault="00A40724" w:rsidP="00D40122">
      <w:pPr>
        <w:spacing w:after="0" w:line="240" w:lineRule="auto"/>
        <w:rPr>
          <w:rFonts w:ascii="Times New Roman" w:hAnsi="Times New Roman"/>
          <w:iCs/>
          <w:sz w:val="20"/>
          <w:szCs w:val="20"/>
          <w:lang w:val="lv-LV"/>
        </w:rPr>
      </w:pPr>
    </w:p>
    <w:p w14:paraId="4FAC0CAE" w14:textId="143CEE77" w:rsidR="00A40724" w:rsidRPr="00254655" w:rsidRDefault="00A40724" w:rsidP="00A40724">
      <w:pPr>
        <w:spacing w:after="0" w:line="240" w:lineRule="auto"/>
        <w:jc w:val="right"/>
        <w:rPr>
          <w:rFonts w:ascii="Times New Roman" w:hAnsi="Times New Roman"/>
          <w:iCs/>
          <w:sz w:val="20"/>
          <w:szCs w:val="20"/>
          <w:lang w:val="lv-LV"/>
        </w:rPr>
      </w:pPr>
    </w:p>
    <w:p w14:paraId="08BA2F3F" w14:textId="2278FFA7" w:rsidR="00E45A45" w:rsidRDefault="00C302AE" w:rsidP="00EE7F03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Ievērojot psiholoģiskās konsultēšanas specifiku sociālās rehabilitācijas pakalpojuma ietvaros, psihologam ir ieteicams </w:t>
      </w:r>
      <w:r w:rsidR="007251A9">
        <w:rPr>
          <w:rFonts w:ascii="Times New Roman" w:hAnsi="Times New Roman"/>
          <w:sz w:val="24"/>
          <w:szCs w:val="24"/>
          <w:lang w:val="lv-LV"/>
        </w:rPr>
        <w:t xml:space="preserve">veidot </w:t>
      </w:r>
      <w:r>
        <w:rPr>
          <w:rFonts w:ascii="Times New Roman" w:hAnsi="Times New Roman"/>
          <w:sz w:val="24"/>
          <w:szCs w:val="24"/>
          <w:lang w:val="lv-LV"/>
        </w:rPr>
        <w:t xml:space="preserve"> paplašinātu, salīdzinot ar citiem psihologa profesionālās darbības gadījumiem (skat.: Vadlīnijas sadarbības pārskata veidošanai), Sadarbības pārskata saturu </w:t>
      </w:r>
    </w:p>
    <w:p w14:paraId="7518C40F" w14:textId="1ACF957F" w:rsidR="00EE7F03" w:rsidRDefault="007251A9" w:rsidP="00EE7F03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2022.gada 2.jūnija padomes sēdē</w:t>
      </w:r>
      <w:r w:rsidR="00115267">
        <w:rPr>
          <w:rFonts w:ascii="Times New Roman" w:hAnsi="Times New Roman"/>
          <w:sz w:val="24"/>
          <w:szCs w:val="24"/>
          <w:lang w:val="lv-LV"/>
        </w:rPr>
        <w:t xml:space="preserve"> (protokola </w:t>
      </w:r>
      <w:proofErr w:type="spellStart"/>
      <w:r w:rsidR="00115267">
        <w:rPr>
          <w:rFonts w:ascii="Times New Roman" w:hAnsi="Times New Roman"/>
          <w:sz w:val="24"/>
          <w:szCs w:val="24"/>
          <w:lang w:val="lv-LV"/>
        </w:rPr>
        <w:t>Nr.PSP-3</w:t>
      </w:r>
      <w:proofErr w:type="spellEnd"/>
      <w:r w:rsidR="00115267">
        <w:rPr>
          <w:rFonts w:ascii="Times New Roman" w:hAnsi="Times New Roman"/>
          <w:sz w:val="24"/>
          <w:szCs w:val="24"/>
          <w:lang w:val="lv-LV"/>
        </w:rPr>
        <w:t>/7)</w:t>
      </w:r>
      <w:r>
        <w:rPr>
          <w:rFonts w:ascii="Times New Roman" w:hAnsi="Times New Roman"/>
          <w:sz w:val="24"/>
          <w:szCs w:val="24"/>
          <w:lang w:val="lv-LV"/>
        </w:rPr>
        <w:t xml:space="preserve"> apstiprināt</w:t>
      </w:r>
      <w:r w:rsidR="00EE7F03">
        <w:rPr>
          <w:rFonts w:ascii="Times New Roman" w:hAnsi="Times New Roman"/>
          <w:sz w:val="24"/>
          <w:szCs w:val="24"/>
          <w:lang w:val="lv-LV"/>
        </w:rPr>
        <w:t>s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E7F03">
        <w:rPr>
          <w:rFonts w:ascii="Times New Roman" w:hAnsi="Times New Roman"/>
          <w:sz w:val="24"/>
          <w:szCs w:val="24"/>
          <w:lang w:val="lv-LV"/>
        </w:rPr>
        <w:t xml:space="preserve">ieteicamais </w:t>
      </w:r>
      <w:r>
        <w:rPr>
          <w:rFonts w:ascii="Times New Roman" w:hAnsi="Times New Roman"/>
          <w:sz w:val="24"/>
          <w:szCs w:val="24"/>
          <w:lang w:val="lv-LV"/>
        </w:rPr>
        <w:t>Sadarbības pārskatā</w:t>
      </w:r>
      <w:r w:rsidR="00C302AE">
        <w:rPr>
          <w:rFonts w:ascii="Times New Roman" w:hAnsi="Times New Roman"/>
          <w:sz w:val="24"/>
          <w:szCs w:val="24"/>
          <w:lang w:val="lv-LV"/>
        </w:rPr>
        <w:t>, nodrošinot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302AE" w:rsidRPr="00C302AE">
        <w:rPr>
          <w:rFonts w:ascii="Times New Roman" w:hAnsi="Times New Roman"/>
          <w:sz w:val="24"/>
          <w:szCs w:val="24"/>
          <w:lang w:val="lv-LV"/>
        </w:rPr>
        <w:t>psiholoģisk</w:t>
      </w:r>
      <w:r w:rsidR="00C302AE">
        <w:rPr>
          <w:rFonts w:ascii="Times New Roman" w:hAnsi="Times New Roman"/>
          <w:sz w:val="24"/>
          <w:szCs w:val="24"/>
          <w:lang w:val="lv-LV"/>
        </w:rPr>
        <w:t>o</w:t>
      </w:r>
      <w:r w:rsidR="00C302AE" w:rsidRPr="00C302AE">
        <w:rPr>
          <w:rFonts w:ascii="Times New Roman" w:hAnsi="Times New Roman"/>
          <w:sz w:val="24"/>
          <w:szCs w:val="24"/>
          <w:lang w:val="lv-LV"/>
        </w:rPr>
        <w:t xml:space="preserve"> konsultēšan</w:t>
      </w:r>
      <w:r w:rsidR="00C302AE">
        <w:rPr>
          <w:rFonts w:ascii="Times New Roman" w:hAnsi="Times New Roman"/>
          <w:sz w:val="24"/>
          <w:szCs w:val="24"/>
          <w:lang w:val="lv-LV"/>
        </w:rPr>
        <w:t>u</w:t>
      </w:r>
      <w:r w:rsidR="00C302AE" w:rsidRPr="00C302AE">
        <w:rPr>
          <w:rFonts w:ascii="Times New Roman" w:hAnsi="Times New Roman"/>
          <w:sz w:val="24"/>
          <w:szCs w:val="24"/>
          <w:lang w:val="lv-LV"/>
        </w:rPr>
        <w:t xml:space="preserve"> sociālās rehabilitācijas pakalpojuma ietvaros</w:t>
      </w:r>
      <w:r w:rsidR="00C302AE">
        <w:rPr>
          <w:rFonts w:ascii="Times New Roman" w:hAnsi="Times New Roman"/>
          <w:sz w:val="24"/>
          <w:szCs w:val="24"/>
          <w:lang w:val="lv-LV"/>
        </w:rPr>
        <w:t>,</w:t>
      </w:r>
      <w:r w:rsidR="00C302AE" w:rsidRPr="00C302AE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iekļaujamā</w:t>
      </w:r>
      <w:r w:rsidR="00E45A45">
        <w:rPr>
          <w:rFonts w:ascii="Times New Roman" w:hAnsi="Times New Roman"/>
          <w:sz w:val="24"/>
          <w:szCs w:val="24"/>
          <w:lang w:val="lv-LV"/>
        </w:rPr>
        <w:t>s informācijas saturs:</w:t>
      </w:r>
    </w:p>
    <w:p w14:paraId="5F40F0B7" w14:textId="68A3F5C7" w:rsidR="00A40724" w:rsidRPr="00254655" w:rsidRDefault="00A40724" w:rsidP="00EE7F03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254655">
        <w:rPr>
          <w:rFonts w:ascii="Times New Roman" w:hAnsi="Times New Roman"/>
          <w:sz w:val="24"/>
          <w:szCs w:val="24"/>
          <w:lang w:val="lv-LV"/>
        </w:rPr>
        <w:t>Sadarbības pārskats par psiholoģiskās konsultēšanas procesu</w:t>
      </w:r>
    </w:p>
    <w:p w14:paraId="41AC3289" w14:textId="77777777" w:rsidR="00A40724" w:rsidRPr="00254655" w:rsidRDefault="00A40724" w:rsidP="00A40724">
      <w:pPr>
        <w:jc w:val="both"/>
        <w:rPr>
          <w:rFonts w:ascii="Times New Roman" w:hAnsi="Times New Roman"/>
          <w:i/>
          <w:iCs/>
          <w:sz w:val="24"/>
          <w:szCs w:val="24"/>
          <w:lang w:val="lv-LV"/>
        </w:rPr>
      </w:pPr>
    </w:p>
    <w:p w14:paraId="061B7E5A" w14:textId="5A5D1575" w:rsidR="00A40724" w:rsidRPr="00254655" w:rsidRDefault="00A40724" w:rsidP="00A40724">
      <w:pPr>
        <w:widowControl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  <w:r w:rsidRPr="00254655">
        <w:rPr>
          <w:rFonts w:ascii="Times New Roman" w:hAnsi="Times New Roman"/>
          <w:iCs/>
          <w:sz w:val="24"/>
          <w:szCs w:val="24"/>
          <w:lang w:val="lv-LV"/>
        </w:rPr>
        <w:t xml:space="preserve">Vispārējā informācija </w:t>
      </w:r>
      <w:r w:rsidR="00D31742">
        <w:rPr>
          <w:rFonts w:ascii="Times New Roman" w:hAnsi="Times New Roman"/>
          <w:iCs/>
          <w:sz w:val="24"/>
          <w:szCs w:val="24"/>
          <w:lang w:val="lv-LV"/>
        </w:rPr>
        <w:t>–</w:t>
      </w:r>
      <w:r w:rsidRPr="00254655">
        <w:rPr>
          <w:rFonts w:ascii="Times New Roman" w:hAnsi="Times New Roman"/>
          <w:iCs/>
          <w:sz w:val="24"/>
          <w:szCs w:val="24"/>
          <w:lang w:val="lv-LV"/>
        </w:rPr>
        <w:t xml:space="preserve"> vārds, uzvārds, dzimšanas dati, izglītība, nodarbošanās, psiholoģiskās konsultēšanas uzsākšanas datums, </w:t>
      </w:r>
      <w:r w:rsidR="008F47B7">
        <w:rPr>
          <w:rFonts w:ascii="Times New Roman" w:hAnsi="Times New Roman"/>
          <w:iCs/>
          <w:sz w:val="24"/>
          <w:szCs w:val="24"/>
          <w:lang w:val="lv-LV"/>
        </w:rPr>
        <w:t>sadarbības pārskata</w:t>
      </w:r>
      <w:r w:rsidRPr="00254655">
        <w:rPr>
          <w:rFonts w:ascii="Times New Roman" w:hAnsi="Times New Roman"/>
          <w:iCs/>
          <w:sz w:val="24"/>
          <w:szCs w:val="24"/>
          <w:lang w:val="lv-LV"/>
        </w:rPr>
        <w:t xml:space="preserve"> </w:t>
      </w:r>
      <w:r w:rsidR="00C302AE">
        <w:rPr>
          <w:rFonts w:ascii="Times New Roman" w:hAnsi="Times New Roman"/>
          <w:iCs/>
          <w:sz w:val="24"/>
          <w:szCs w:val="24"/>
          <w:lang w:val="lv-LV"/>
        </w:rPr>
        <w:t xml:space="preserve">sagatavošanas </w:t>
      </w:r>
      <w:r w:rsidRPr="00254655">
        <w:rPr>
          <w:rFonts w:ascii="Times New Roman" w:hAnsi="Times New Roman"/>
          <w:iCs/>
          <w:sz w:val="24"/>
          <w:szCs w:val="24"/>
          <w:lang w:val="lv-LV"/>
        </w:rPr>
        <w:t xml:space="preserve"> datums</w:t>
      </w:r>
      <w:r w:rsidR="00415FB7">
        <w:rPr>
          <w:rFonts w:ascii="Times New Roman" w:hAnsi="Times New Roman"/>
          <w:iCs/>
          <w:sz w:val="24"/>
          <w:szCs w:val="24"/>
          <w:lang w:val="lv-LV"/>
        </w:rPr>
        <w:t>.</w:t>
      </w:r>
    </w:p>
    <w:p w14:paraId="67CAE83B" w14:textId="3A938C1F" w:rsidR="00A40724" w:rsidRPr="00254655" w:rsidRDefault="00A40724" w:rsidP="00A40724">
      <w:pPr>
        <w:widowControl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  <w:r w:rsidRPr="00254655">
        <w:rPr>
          <w:rFonts w:ascii="Times New Roman" w:hAnsi="Times New Roman"/>
          <w:iCs/>
          <w:sz w:val="24"/>
          <w:szCs w:val="24"/>
          <w:lang w:val="lv-LV"/>
        </w:rPr>
        <w:t>Psiholoģiskās konsultēšanas iemesls</w:t>
      </w:r>
      <w:r w:rsidR="00415FB7">
        <w:rPr>
          <w:rFonts w:ascii="Times New Roman" w:hAnsi="Times New Roman"/>
          <w:iCs/>
          <w:sz w:val="24"/>
          <w:szCs w:val="24"/>
          <w:lang w:val="lv-LV"/>
        </w:rPr>
        <w:t>.</w:t>
      </w:r>
    </w:p>
    <w:p w14:paraId="6E3C1FB5" w14:textId="400D1986" w:rsidR="00A40724" w:rsidRPr="00254655" w:rsidRDefault="00A40724" w:rsidP="00A40724">
      <w:pPr>
        <w:widowControl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  <w:r w:rsidRPr="00254655">
        <w:rPr>
          <w:rFonts w:ascii="Times New Roman" w:hAnsi="Times New Roman"/>
          <w:iCs/>
          <w:sz w:val="24"/>
          <w:szCs w:val="24"/>
          <w:lang w:val="lv-LV"/>
        </w:rPr>
        <w:t xml:space="preserve">Mērķis, ko vēlas sasniegt </w:t>
      </w:r>
      <w:r w:rsidR="00C302AE" w:rsidRPr="00254655">
        <w:rPr>
          <w:rFonts w:ascii="Times New Roman" w:hAnsi="Times New Roman"/>
          <w:iCs/>
          <w:sz w:val="24"/>
          <w:szCs w:val="24"/>
          <w:lang w:val="lv-LV"/>
        </w:rPr>
        <w:t>konsult</w:t>
      </w:r>
      <w:r w:rsidR="00C302AE">
        <w:rPr>
          <w:rFonts w:ascii="Times New Roman" w:hAnsi="Times New Roman"/>
          <w:iCs/>
          <w:sz w:val="24"/>
          <w:szCs w:val="24"/>
          <w:lang w:val="lv-LV"/>
        </w:rPr>
        <w:t>ēšanas</w:t>
      </w:r>
      <w:r w:rsidR="00C302AE" w:rsidRPr="00254655">
        <w:rPr>
          <w:rFonts w:ascii="Times New Roman" w:hAnsi="Times New Roman"/>
          <w:iCs/>
          <w:sz w:val="24"/>
          <w:szCs w:val="24"/>
          <w:lang w:val="lv-LV"/>
        </w:rPr>
        <w:t xml:space="preserve"> </w:t>
      </w:r>
      <w:r w:rsidRPr="00254655">
        <w:rPr>
          <w:rFonts w:ascii="Times New Roman" w:hAnsi="Times New Roman"/>
          <w:iCs/>
          <w:sz w:val="24"/>
          <w:szCs w:val="24"/>
          <w:lang w:val="lv-LV"/>
        </w:rPr>
        <w:t>procesā</w:t>
      </w:r>
      <w:r w:rsidR="00415FB7">
        <w:rPr>
          <w:rFonts w:ascii="Times New Roman" w:hAnsi="Times New Roman"/>
          <w:iCs/>
          <w:sz w:val="24"/>
          <w:szCs w:val="24"/>
          <w:lang w:val="lv-LV"/>
        </w:rPr>
        <w:t>.</w:t>
      </w:r>
      <w:r w:rsidRPr="00254655">
        <w:rPr>
          <w:rFonts w:ascii="Times New Roman" w:hAnsi="Times New Roman"/>
          <w:iCs/>
          <w:sz w:val="24"/>
          <w:szCs w:val="24"/>
          <w:lang w:val="lv-LV"/>
        </w:rPr>
        <w:t xml:space="preserve"> </w:t>
      </w:r>
    </w:p>
    <w:p w14:paraId="139961C3" w14:textId="2C88E96E" w:rsidR="00A40724" w:rsidRPr="00254655" w:rsidRDefault="00A40724" w:rsidP="00A40724">
      <w:pPr>
        <w:widowControl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  <w:r w:rsidRPr="00254655">
        <w:rPr>
          <w:rFonts w:ascii="Times New Roman" w:hAnsi="Times New Roman"/>
          <w:iCs/>
          <w:sz w:val="24"/>
          <w:szCs w:val="24"/>
          <w:lang w:val="lv-LV"/>
        </w:rPr>
        <w:t>Psiholoģiskās konsult</w:t>
      </w:r>
      <w:r w:rsidR="00C302AE">
        <w:rPr>
          <w:rFonts w:ascii="Times New Roman" w:hAnsi="Times New Roman"/>
          <w:iCs/>
          <w:sz w:val="24"/>
          <w:szCs w:val="24"/>
          <w:lang w:val="lv-LV"/>
        </w:rPr>
        <w:t xml:space="preserve">ēšanas </w:t>
      </w:r>
      <w:r w:rsidRPr="00254655">
        <w:rPr>
          <w:rFonts w:ascii="Times New Roman" w:hAnsi="Times New Roman"/>
          <w:iCs/>
          <w:sz w:val="24"/>
          <w:szCs w:val="24"/>
          <w:lang w:val="lv-LV"/>
        </w:rPr>
        <w:t>norises apraksts – konsultēšanas reižu skaits un biežums, izmantotās konsultēšanas metodes</w:t>
      </w:r>
      <w:r w:rsidR="00CC3D39">
        <w:rPr>
          <w:rFonts w:ascii="Times New Roman" w:hAnsi="Times New Roman"/>
          <w:iCs/>
          <w:sz w:val="24"/>
          <w:szCs w:val="24"/>
          <w:lang w:val="lv-LV"/>
        </w:rPr>
        <w:t>, ierobežojumi</w:t>
      </w:r>
      <w:r w:rsidR="000550AB">
        <w:rPr>
          <w:rFonts w:ascii="Times New Roman" w:hAnsi="Times New Roman"/>
          <w:iCs/>
          <w:sz w:val="24"/>
          <w:szCs w:val="24"/>
          <w:lang w:val="lv-LV"/>
        </w:rPr>
        <w:t>.</w:t>
      </w:r>
    </w:p>
    <w:p w14:paraId="7E4824D1" w14:textId="284576C4" w:rsidR="00A40724" w:rsidRPr="00254655" w:rsidRDefault="00A40724" w:rsidP="00A40724">
      <w:pPr>
        <w:widowControl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  <w:r w:rsidRPr="00254655">
        <w:rPr>
          <w:rFonts w:ascii="Times New Roman" w:hAnsi="Times New Roman"/>
          <w:iCs/>
          <w:sz w:val="24"/>
          <w:szCs w:val="24"/>
          <w:lang w:val="lv-LV"/>
        </w:rPr>
        <w:t xml:space="preserve">Kādas psihologa darba metodes, strādājot ar personu, </w:t>
      </w:r>
      <w:r w:rsidR="00006C2A">
        <w:rPr>
          <w:rFonts w:ascii="Times New Roman" w:hAnsi="Times New Roman"/>
          <w:iCs/>
          <w:sz w:val="24"/>
          <w:szCs w:val="24"/>
          <w:lang w:val="lv-LV"/>
        </w:rPr>
        <w:t xml:space="preserve">vēl </w:t>
      </w:r>
      <w:r w:rsidRPr="00254655">
        <w:rPr>
          <w:rFonts w:ascii="Times New Roman" w:hAnsi="Times New Roman"/>
          <w:iCs/>
          <w:sz w:val="24"/>
          <w:szCs w:val="24"/>
          <w:lang w:val="lv-LV"/>
        </w:rPr>
        <w:t xml:space="preserve">tika </w:t>
      </w:r>
      <w:r w:rsidR="00C302AE">
        <w:rPr>
          <w:rFonts w:ascii="Times New Roman" w:hAnsi="Times New Roman"/>
          <w:iCs/>
          <w:sz w:val="24"/>
          <w:szCs w:val="24"/>
          <w:lang w:val="lv-LV"/>
        </w:rPr>
        <w:t xml:space="preserve">izmantotas </w:t>
      </w:r>
      <w:r w:rsidR="00480ABD" w:rsidRPr="00480ABD">
        <w:rPr>
          <w:rFonts w:ascii="Times New Roman" w:hAnsi="Times New Roman"/>
          <w:iCs/>
          <w:sz w:val="24"/>
          <w:szCs w:val="24"/>
          <w:lang w:val="lv-LV"/>
        </w:rPr>
        <w:t xml:space="preserve">(piemēram, ja tika izmantotas psiholoģiskās izpētes metodes </w:t>
      </w:r>
      <w:r w:rsidR="00ED71BE">
        <w:rPr>
          <w:rFonts w:ascii="Times New Roman" w:hAnsi="Times New Roman"/>
          <w:iCs/>
          <w:sz w:val="24"/>
          <w:szCs w:val="24"/>
          <w:lang w:val="lv-LV"/>
        </w:rPr>
        <w:t>klienta vajadzību novērtēšanai</w:t>
      </w:r>
      <w:r w:rsidR="00415FB7">
        <w:rPr>
          <w:rFonts w:ascii="Times New Roman" w:hAnsi="Times New Roman"/>
          <w:iCs/>
          <w:sz w:val="24"/>
          <w:szCs w:val="24"/>
          <w:lang w:val="lv-LV"/>
        </w:rPr>
        <w:t>).</w:t>
      </w:r>
      <w:r w:rsidRPr="00254655">
        <w:rPr>
          <w:rFonts w:ascii="Times New Roman" w:hAnsi="Times New Roman"/>
          <w:iCs/>
          <w:sz w:val="24"/>
          <w:szCs w:val="24"/>
          <w:lang w:val="lv-LV"/>
        </w:rPr>
        <w:t xml:space="preserve"> </w:t>
      </w:r>
      <w:r w:rsidR="00EC4E58">
        <w:rPr>
          <w:rFonts w:ascii="Times New Roman" w:hAnsi="Times New Roman"/>
          <w:iCs/>
          <w:sz w:val="24"/>
          <w:szCs w:val="24"/>
          <w:lang w:val="lv-LV"/>
        </w:rPr>
        <w:t>K</w:t>
      </w:r>
      <w:r w:rsidRPr="00254655">
        <w:rPr>
          <w:rFonts w:ascii="Times New Roman" w:hAnsi="Times New Roman"/>
          <w:iCs/>
          <w:sz w:val="24"/>
          <w:szCs w:val="24"/>
          <w:lang w:val="lv-LV"/>
        </w:rPr>
        <w:t xml:space="preserve">as </w:t>
      </w:r>
      <w:r w:rsidR="00EC4E58">
        <w:rPr>
          <w:rFonts w:ascii="Times New Roman" w:hAnsi="Times New Roman"/>
          <w:iCs/>
          <w:sz w:val="24"/>
          <w:szCs w:val="24"/>
          <w:lang w:val="lv-LV"/>
        </w:rPr>
        <w:t>konsultēšanas (</w:t>
      </w:r>
      <w:r w:rsidRPr="00254655">
        <w:rPr>
          <w:rFonts w:ascii="Times New Roman" w:hAnsi="Times New Roman"/>
          <w:iCs/>
          <w:sz w:val="24"/>
          <w:szCs w:val="24"/>
          <w:lang w:val="lv-LV"/>
        </w:rPr>
        <w:t>rehabilitācijas</w:t>
      </w:r>
      <w:r w:rsidR="00EC4E58">
        <w:rPr>
          <w:rFonts w:ascii="Times New Roman" w:hAnsi="Times New Roman"/>
          <w:iCs/>
          <w:sz w:val="24"/>
          <w:szCs w:val="24"/>
          <w:lang w:val="lv-LV"/>
        </w:rPr>
        <w:t>)</w:t>
      </w:r>
      <w:r w:rsidRPr="00254655">
        <w:rPr>
          <w:rFonts w:ascii="Times New Roman" w:hAnsi="Times New Roman"/>
          <w:iCs/>
          <w:sz w:val="24"/>
          <w:szCs w:val="24"/>
          <w:lang w:val="lv-LV"/>
        </w:rPr>
        <w:t xml:space="preserve"> laikā tika secināts</w:t>
      </w:r>
      <w:r w:rsidR="00480ABD">
        <w:rPr>
          <w:rFonts w:ascii="Times New Roman" w:hAnsi="Times New Roman"/>
          <w:iCs/>
          <w:sz w:val="24"/>
          <w:szCs w:val="24"/>
          <w:lang w:val="lv-LV"/>
        </w:rPr>
        <w:t>.</w:t>
      </w:r>
    </w:p>
    <w:p w14:paraId="30B961DC" w14:textId="0CFE3745" w:rsidR="00A40724" w:rsidRPr="00254655" w:rsidRDefault="00A40724" w:rsidP="00A40724">
      <w:pPr>
        <w:widowControl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  <w:r w:rsidRPr="00254655">
        <w:rPr>
          <w:rFonts w:ascii="Times New Roman" w:hAnsi="Times New Roman"/>
          <w:iCs/>
          <w:sz w:val="24"/>
          <w:szCs w:val="24"/>
          <w:lang w:val="lv-LV"/>
        </w:rPr>
        <w:t>Klienta apraksts</w:t>
      </w:r>
      <w:r w:rsidR="00CC3D39">
        <w:rPr>
          <w:rFonts w:ascii="Times New Roman" w:hAnsi="Times New Roman"/>
          <w:iCs/>
          <w:sz w:val="24"/>
          <w:szCs w:val="24"/>
          <w:lang w:val="lv-LV"/>
        </w:rPr>
        <w:t>:</w:t>
      </w:r>
      <w:r w:rsidRPr="00254655">
        <w:rPr>
          <w:rFonts w:ascii="Times New Roman" w:hAnsi="Times New Roman"/>
          <w:iCs/>
          <w:sz w:val="24"/>
          <w:szCs w:val="24"/>
          <w:lang w:val="lv-LV"/>
        </w:rPr>
        <w:t xml:space="preserve"> Kāds bija klienta emocionālais</w:t>
      </w:r>
      <w:r w:rsidR="00C302AE">
        <w:rPr>
          <w:rFonts w:ascii="Times New Roman" w:hAnsi="Times New Roman"/>
          <w:iCs/>
          <w:sz w:val="24"/>
          <w:szCs w:val="24"/>
          <w:lang w:val="lv-LV"/>
        </w:rPr>
        <w:t xml:space="preserve"> </w:t>
      </w:r>
      <w:r w:rsidRPr="00254655">
        <w:rPr>
          <w:rFonts w:ascii="Times New Roman" w:hAnsi="Times New Roman"/>
          <w:iCs/>
          <w:sz w:val="24"/>
          <w:szCs w:val="24"/>
          <w:lang w:val="lv-LV"/>
        </w:rPr>
        <w:t>/</w:t>
      </w:r>
      <w:r w:rsidR="00C302AE">
        <w:rPr>
          <w:rFonts w:ascii="Times New Roman" w:hAnsi="Times New Roman"/>
          <w:iCs/>
          <w:sz w:val="24"/>
          <w:szCs w:val="24"/>
          <w:lang w:val="lv-LV"/>
        </w:rPr>
        <w:t xml:space="preserve"> </w:t>
      </w:r>
      <w:r w:rsidRPr="00254655">
        <w:rPr>
          <w:rFonts w:ascii="Times New Roman" w:hAnsi="Times New Roman"/>
          <w:iCs/>
          <w:sz w:val="24"/>
          <w:szCs w:val="24"/>
          <w:lang w:val="lv-LV"/>
        </w:rPr>
        <w:t xml:space="preserve">psiholoģiskais stāvoklis </w:t>
      </w:r>
      <w:r w:rsidR="00477CC3">
        <w:rPr>
          <w:rFonts w:ascii="Times New Roman" w:hAnsi="Times New Roman"/>
          <w:iCs/>
          <w:sz w:val="24"/>
          <w:szCs w:val="24"/>
          <w:lang w:val="lv-LV"/>
        </w:rPr>
        <w:t>konsultēšanas (</w:t>
      </w:r>
      <w:r w:rsidRPr="00254655">
        <w:rPr>
          <w:rFonts w:ascii="Times New Roman" w:hAnsi="Times New Roman"/>
          <w:iCs/>
          <w:sz w:val="24"/>
          <w:szCs w:val="24"/>
          <w:lang w:val="lv-LV"/>
        </w:rPr>
        <w:t>rehabilitācijas</w:t>
      </w:r>
      <w:r w:rsidR="00477CC3">
        <w:rPr>
          <w:rFonts w:ascii="Times New Roman" w:hAnsi="Times New Roman"/>
          <w:iCs/>
          <w:sz w:val="24"/>
          <w:szCs w:val="24"/>
          <w:lang w:val="lv-LV"/>
        </w:rPr>
        <w:t>)</w:t>
      </w:r>
      <w:r w:rsidRPr="00254655">
        <w:rPr>
          <w:rFonts w:ascii="Times New Roman" w:hAnsi="Times New Roman"/>
          <w:iCs/>
          <w:sz w:val="24"/>
          <w:szCs w:val="24"/>
          <w:lang w:val="lv-LV"/>
        </w:rPr>
        <w:t xml:space="preserve"> sākumā un uz </w:t>
      </w:r>
      <w:r w:rsidR="00477CC3">
        <w:rPr>
          <w:rFonts w:ascii="Times New Roman" w:hAnsi="Times New Roman"/>
          <w:iCs/>
          <w:sz w:val="24"/>
          <w:szCs w:val="24"/>
          <w:lang w:val="lv-LV"/>
        </w:rPr>
        <w:t xml:space="preserve">sadarbības </w:t>
      </w:r>
      <w:r w:rsidRPr="00254655">
        <w:rPr>
          <w:rFonts w:ascii="Times New Roman" w:hAnsi="Times New Roman"/>
          <w:iCs/>
          <w:sz w:val="24"/>
          <w:szCs w:val="24"/>
          <w:lang w:val="lv-LV"/>
        </w:rPr>
        <w:t>pārskata s</w:t>
      </w:r>
      <w:r w:rsidR="00CC3D39">
        <w:rPr>
          <w:rFonts w:ascii="Times New Roman" w:hAnsi="Times New Roman"/>
          <w:iCs/>
          <w:sz w:val="24"/>
          <w:szCs w:val="24"/>
          <w:lang w:val="lv-LV"/>
        </w:rPr>
        <w:t>agatavošanas</w:t>
      </w:r>
      <w:r w:rsidRPr="00254655">
        <w:rPr>
          <w:rFonts w:ascii="Times New Roman" w:hAnsi="Times New Roman"/>
          <w:iCs/>
          <w:sz w:val="24"/>
          <w:szCs w:val="24"/>
          <w:lang w:val="lv-LV"/>
        </w:rPr>
        <w:t xml:space="preserve"> brīdi?</w:t>
      </w:r>
    </w:p>
    <w:p w14:paraId="52EBF92E" w14:textId="0BEA09DC" w:rsidR="00A40724" w:rsidRPr="00254655" w:rsidRDefault="00A40724" w:rsidP="00A40724">
      <w:pPr>
        <w:widowControl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  <w:r w:rsidRPr="00254655">
        <w:rPr>
          <w:rFonts w:ascii="Times New Roman" w:hAnsi="Times New Roman"/>
          <w:iCs/>
          <w:sz w:val="24"/>
          <w:szCs w:val="24"/>
          <w:lang w:val="lv-LV"/>
        </w:rPr>
        <w:t>Tēmas, kas pārrunātas konsultēšanas procesā? Izmaiņas, kas notikušas. Kādas izmaiņas ir notikušas klienta emocionālajā (uzvedība</w:t>
      </w:r>
      <w:r w:rsidR="002A17B8">
        <w:rPr>
          <w:rFonts w:ascii="Times New Roman" w:hAnsi="Times New Roman"/>
          <w:iCs/>
          <w:sz w:val="24"/>
          <w:szCs w:val="24"/>
          <w:lang w:val="lv-LV"/>
        </w:rPr>
        <w:t>s u.c.) stāvoklī konsultēšanas</w:t>
      </w:r>
      <w:r w:rsidRPr="00254655">
        <w:rPr>
          <w:rFonts w:ascii="Times New Roman" w:hAnsi="Times New Roman"/>
          <w:iCs/>
          <w:sz w:val="24"/>
          <w:szCs w:val="24"/>
          <w:lang w:val="lv-LV"/>
        </w:rPr>
        <w:t xml:space="preserve"> laikā?</w:t>
      </w:r>
    </w:p>
    <w:p w14:paraId="41C345C2" w14:textId="07AC6DCD" w:rsidR="00A40724" w:rsidRPr="00254655" w:rsidRDefault="000550AB" w:rsidP="00A40724">
      <w:pPr>
        <w:widowControl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  <w:r>
        <w:rPr>
          <w:rFonts w:ascii="Times New Roman" w:hAnsi="Times New Roman"/>
          <w:iCs/>
          <w:sz w:val="24"/>
          <w:szCs w:val="24"/>
          <w:lang w:val="lv-LV"/>
        </w:rPr>
        <w:t>Konsultēšanas m</w:t>
      </w:r>
      <w:r w:rsidR="00A40724" w:rsidRPr="00254655">
        <w:rPr>
          <w:rFonts w:ascii="Times New Roman" w:hAnsi="Times New Roman"/>
          <w:iCs/>
          <w:sz w:val="24"/>
          <w:szCs w:val="24"/>
          <w:lang w:val="lv-LV"/>
        </w:rPr>
        <w:t>ērķa sasniegšana izvērtējums</w:t>
      </w:r>
      <w:r w:rsidR="00C302AE">
        <w:rPr>
          <w:rFonts w:ascii="Times New Roman" w:hAnsi="Times New Roman"/>
          <w:iCs/>
          <w:sz w:val="24"/>
          <w:szCs w:val="24"/>
          <w:lang w:val="lv-LV"/>
        </w:rPr>
        <w:t>.</w:t>
      </w:r>
    </w:p>
    <w:p w14:paraId="7B57FA77" w14:textId="74F228BF" w:rsidR="00A40724" w:rsidRDefault="00EC7210" w:rsidP="00A40724">
      <w:pPr>
        <w:widowControl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  <w:r>
        <w:rPr>
          <w:rFonts w:ascii="Times New Roman" w:hAnsi="Times New Roman"/>
          <w:iCs/>
          <w:sz w:val="24"/>
          <w:szCs w:val="24"/>
          <w:lang w:val="lv-LV"/>
        </w:rPr>
        <w:t>Turpmākais darbības plāns (ja nepieciešams), piemēram:</w:t>
      </w:r>
      <w:r w:rsidR="00A40724" w:rsidRPr="00254655">
        <w:rPr>
          <w:rFonts w:ascii="Times New Roman" w:hAnsi="Times New Roman"/>
          <w:iCs/>
          <w:sz w:val="24"/>
          <w:szCs w:val="24"/>
          <w:lang w:val="lv-LV"/>
        </w:rPr>
        <w:t xml:space="preserve"> konsultēšanas procesa turpināšana, citu personu vai speciālistu iesaistīšana u.c.  </w:t>
      </w:r>
    </w:p>
    <w:p w14:paraId="45ED5D59" w14:textId="14B02657" w:rsidR="00CC3D39" w:rsidRPr="00254655" w:rsidRDefault="00CC3D39" w:rsidP="00A40724">
      <w:pPr>
        <w:widowControl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  <w:r>
        <w:rPr>
          <w:rFonts w:ascii="Times New Roman" w:hAnsi="Times New Roman"/>
          <w:iCs/>
          <w:sz w:val="24"/>
          <w:szCs w:val="24"/>
          <w:lang w:val="lv-LV"/>
        </w:rPr>
        <w:t xml:space="preserve"> Citi būtiskie jautājumi, kuri ir nozīmīgi konkrētajā gadījumā</w:t>
      </w:r>
      <w:r w:rsidR="004A7AE2">
        <w:rPr>
          <w:rFonts w:ascii="Times New Roman" w:hAnsi="Times New Roman"/>
          <w:iCs/>
          <w:sz w:val="24"/>
          <w:szCs w:val="24"/>
          <w:lang w:val="lv-LV"/>
        </w:rPr>
        <w:t>.</w:t>
      </w:r>
    </w:p>
    <w:p w14:paraId="7930A302" w14:textId="77777777" w:rsidR="00A40724" w:rsidRPr="00254655" w:rsidRDefault="00A40724" w:rsidP="00A40724">
      <w:pPr>
        <w:jc w:val="both"/>
        <w:rPr>
          <w:rFonts w:ascii="Times New Roman" w:hAnsi="Times New Roman"/>
          <w:iCs/>
          <w:sz w:val="24"/>
          <w:szCs w:val="24"/>
          <w:lang w:val="lv-LV"/>
        </w:rPr>
      </w:pPr>
    </w:p>
    <w:p w14:paraId="59EA86A0" w14:textId="77777777" w:rsidR="00A40724" w:rsidRPr="00254655" w:rsidRDefault="00A40724" w:rsidP="00A40724">
      <w:pPr>
        <w:jc w:val="both"/>
        <w:rPr>
          <w:rFonts w:ascii="Times New Roman" w:hAnsi="Times New Roman"/>
          <w:iCs/>
          <w:sz w:val="24"/>
          <w:szCs w:val="24"/>
          <w:lang w:val="lv-LV"/>
        </w:rPr>
      </w:pPr>
    </w:p>
    <w:p w14:paraId="153B8E8E" w14:textId="77777777" w:rsidR="00A40724" w:rsidRPr="00254655" w:rsidRDefault="00A40724" w:rsidP="00A40724">
      <w:pPr>
        <w:jc w:val="both"/>
        <w:rPr>
          <w:rFonts w:ascii="Times New Roman" w:hAnsi="Times New Roman"/>
          <w:iCs/>
          <w:sz w:val="24"/>
          <w:szCs w:val="24"/>
          <w:lang w:val="lv-LV"/>
        </w:rPr>
      </w:pPr>
    </w:p>
    <w:p w14:paraId="49A5231D" w14:textId="77777777" w:rsidR="00A40724" w:rsidRPr="00254655" w:rsidRDefault="00A40724" w:rsidP="00D40122">
      <w:pPr>
        <w:spacing w:after="0" w:line="240" w:lineRule="auto"/>
        <w:rPr>
          <w:rFonts w:ascii="Times New Roman" w:hAnsi="Times New Roman"/>
          <w:iCs/>
          <w:sz w:val="20"/>
          <w:szCs w:val="20"/>
          <w:lang w:val="lv-LV"/>
        </w:rPr>
      </w:pPr>
    </w:p>
    <w:sectPr w:rsidR="00A40724" w:rsidRPr="00254655" w:rsidSect="00A821F8">
      <w:footerReference w:type="default" r:id="rId9"/>
      <w:headerReference w:type="first" r:id="rId10"/>
      <w:footerReference w:type="first" r:id="rId11"/>
      <w:pgSz w:w="11907" w:h="16840" w:code="9"/>
      <w:pgMar w:top="1134" w:right="851" w:bottom="426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9B5F1" w14:textId="77777777" w:rsidR="00832522" w:rsidRDefault="00832522" w:rsidP="0067221E">
      <w:pPr>
        <w:spacing w:after="0" w:line="240" w:lineRule="auto"/>
      </w:pPr>
      <w:r>
        <w:separator/>
      </w:r>
    </w:p>
  </w:endnote>
  <w:endnote w:type="continuationSeparator" w:id="0">
    <w:p w14:paraId="3B921E4C" w14:textId="77777777" w:rsidR="00832522" w:rsidRDefault="00832522" w:rsidP="0067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A857B" w14:textId="77777777" w:rsidR="00A012DC" w:rsidRPr="009E5AF3" w:rsidRDefault="001D1C94" w:rsidP="00A012DC">
    <w:pPr>
      <w:pStyle w:val="Footer"/>
      <w:jc w:val="center"/>
      <w:rPr>
        <w:sz w:val="20"/>
      </w:rPr>
    </w:pPr>
    <w:r w:rsidRPr="009E5AF3">
      <w:rPr>
        <w:sz w:val="20"/>
      </w:rPr>
      <w:fldChar w:fldCharType="begin"/>
    </w:r>
    <w:r w:rsidR="00D61049" w:rsidRPr="009E5AF3">
      <w:rPr>
        <w:sz w:val="20"/>
      </w:rPr>
      <w:instrText xml:space="preserve"> PAGE   \* MERGEFORMAT </w:instrText>
    </w:r>
    <w:r w:rsidRPr="009E5AF3">
      <w:rPr>
        <w:sz w:val="20"/>
      </w:rPr>
      <w:fldChar w:fldCharType="separate"/>
    </w:r>
    <w:r w:rsidR="000550AB">
      <w:rPr>
        <w:noProof/>
        <w:sz w:val="20"/>
      </w:rPr>
      <w:t>2</w:t>
    </w:r>
    <w:r w:rsidRPr="009E5AF3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097DE" w14:textId="77777777" w:rsidR="00F536D2" w:rsidRPr="00F536D2" w:rsidRDefault="00832522" w:rsidP="004F018B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690E3" w14:textId="77777777" w:rsidR="00832522" w:rsidRDefault="00832522" w:rsidP="0067221E">
      <w:pPr>
        <w:spacing w:after="0" w:line="240" w:lineRule="auto"/>
      </w:pPr>
      <w:r>
        <w:separator/>
      </w:r>
    </w:p>
  </w:footnote>
  <w:footnote w:type="continuationSeparator" w:id="0">
    <w:p w14:paraId="54AF606A" w14:textId="77777777" w:rsidR="00832522" w:rsidRDefault="00832522" w:rsidP="0067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CF4D6" w14:textId="77777777" w:rsidR="00634A6F" w:rsidRDefault="00D61049" w:rsidP="00783174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  <w:i/>
        <w:noProof/>
        <w:sz w:val="20"/>
        <w:szCs w:val="20"/>
        <w:lang w:val="lv-LV" w:eastAsia="lv-LV"/>
      </w:rPr>
      <w:drawing>
        <wp:inline distT="0" distB="0" distL="0" distR="0" wp14:anchorId="313CA2FE" wp14:editId="7E45B054">
          <wp:extent cx="2514600" cy="1362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497223" w14:textId="77777777" w:rsidR="00634A6F" w:rsidRDefault="00832522" w:rsidP="00634A6F">
    <w:pPr>
      <w:pStyle w:val="Header"/>
      <w:rPr>
        <w:rFonts w:ascii="Times New Roman" w:hAnsi="Times New Roman"/>
      </w:rPr>
    </w:pPr>
  </w:p>
  <w:p w14:paraId="52AC6BA0" w14:textId="77777777" w:rsidR="00634A6F" w:rsidRDefault="00832522" w:rsidP="00634A6F">
    <w:pPr>
      <w:pStyle w:val="Header"/>
      <w:rPr>
        <w:rFonts w:ascii="Times New Roman" w:hAnsi="Times New Roman"/>
      </w:rPr>
    </w:pPr>
  </w:p>
  <w:p w14:paraId="3BA9BAD5" w14:textId="77777777" w:rsidR="00634A6F" w:rsidRDefault="00832522" w:rsidP="00634A6F">
    <w:pPr>
      <w:pStyle w:val="Header"/>
      <w:rPr>
        <w:rFonts w:ascii="Times New Roman" w:hAnsi="Times New Roman"/>
      </w:rPr>
    </w:pPr>
  </w:p>
  <w:p w14:paraId="797151D2" w14:textId="77777777" w:rsidR="00634A6F" w:rsidRPr="00783174" w:rsidRDefault="00BB780A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8A8059" wp14:editId="266ABDA9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643B4" w14:textId="7086D896" w:rsidR="00634A6F" w:rsidRDefault="0067221E" w:rsidP="00634A6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0C218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 xml:space="preserve">Smilšu iela 7, Rīga, LV - 1050, tālr. 67222504, e-pasts </w:t>
                          </w:r>
                          <w:r w:rsidR="00F60215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>psihologupadome</w:t>
                          </w:r>
                          <w:r w:rsidRPr="000C218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>@ikvd.gov.lv, www.ikvd.gov.lv</w:t>
                          </w:r>
                          <w:r w:rsidR="005F1C1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>/ psihologiem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8A805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2.25pt;margin-top:159.9pt;width:459.7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" filled="f" stroked="f">
              <v:textbox inset="0,0,0,0">
                <w:txbxContent>
                  <w:p w14:paraId="506643B4" w14:textId="7086D896" w:rsidR="00634A6F" w:rsidRDefault="0067221E" w:rsidP="00634A6F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0C218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lv-LV"/>
                      </w:rPr>
                      <w:t xml:space="preserve">Smilšu iela 7, Rīga, LV - 1050, tālr. 67222504, e-pasts </w:t>
                    </w:r>
                    <w:r w:rsidR="00F60215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lv-LV"/>
                      </w:rPr>
                      <w:t>psihologupadome</w:t>
                    </w:r>
                    <w:r w:rsidRPr="000C218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lv-LV"/>
                      </w:rPr>
                      <w:t>@ikvd.gov.lv, www.ikvd.gov.lv</w:t>
                    </w:r>
                    <w:r w:rsidR="005F1C1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lv-LV"/>
                      </w:rPr>
                      <w:t>/ psihologiem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7FAC260" wp14:editId="19FFCFBE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3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CB26FE6" id="Group 2" o:spid="_x0000_s1026" style="position:absolute;margin-left:145.7pt;margin-top:149.8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55B"/>
    <w:multiLevelType w:val="hybridMultilevel"/>
    <w:tmpl w:val="AE2440FE"/>
    <w:lvl w:ilvl="0" w:tplc="B6766F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FA73A1"/>
    <w:multiLevelType w:val="hybridMultilevel"/>
    <w:tmpl w:val="65921BEE"/>
    <w:lvl w:ilvl="0" w:tplc="71287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7229C"/>
    <w:multiLevelType w:val="hybridMultilevel"/>
    <w:tmpl w:val="D53E6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943BC"/>
    <w:multiLevelType w:val="hybridMultilevel"/>
    <w:tmpl w:val="14405D50"/>
    <w:lvl w:ilvl="0" w:tplc="25B85D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0470A0"/>
    <w:multiLevelType w:val="hybridMultilevel"/>
    <w:tmpl w:val="0A1050B0"/>
    <w:lvl w:ilvl="0" w:tplc="181AF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1A7184"/>
    <w:multiLevelType w:val="multilevel"/>
    <w:tmpl w:val="E1E8FD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41A939C2"/>
    <w:multiLevelType w:val="hybridMultilevel"/>
    <w:tmpl w:val="8B247FB4"/>
    <w:lvl w:ilvl="0" w:tplc="829C41A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723" w:hanging="360"/>
      </w:pPr>
    </w:lvl>
    <w:lvl w:ilvl="2" w:tplc="0426001B" w:tentative="1">
      <w:start w:val="1"/>
      <w:numFmt w:val="lowerRoman"/>
      <w:lvlText w:val="%3."/>
      <w:lvlJc w:val="right"/>
      <w:pPr>
        <w:ind w:left="3443" w:hanging="180"/>
      </w:pPr>
    </w:lvl>
    <w:lvl w:ilvl="3" w:tplc="0426000F" w:tentative="1">
      <w:start w:val="1"/>
      <w:numFmt w:val="decimal"/>
      <w:lvlText w:val="%4."/>
      <w:lvlJc w:val="left"/>
      <w:pPr>
        <w:ind w:left="4163" w:hanging="360"/>
      </w:pPr>
    </w:lvl>
    <w:lvl w:ilvl="4" w:tplc="04260019" w:tentative="1">
      <w:start w:val="1"/>
      <w:numFmt w:val="lowerLetter"/>
      <w:lvlText w:val="%5."/>
      <w:lvlJc w:val="left"/>
      <w:pPr>
        <w:ind w:left="4883" w:hanging="360"/>
      </w:pPr>
    </w:lvl>
    <w:lvl w:ilvl="5" w:tplc="0426001B" w:tentative="1">
      <w:start w:val="1"/>
      <w:numFmt w:val="lowerRoman"/>
      <w:lvlText w:val="%6."/>
      <w:lvlJc w:val="right"/>
      <w:pPr>
        <w:ind w:left="5603" w:hanging="180"/>
      </w:pPr>
    </w:lvl>
    <w:lvl w:ilvl="6" w:tplc="0426000F" w:tentative="1">
      <w:start w:val="1"/>
      <w:numFmt w:val="decimal"/>
      <w:lvlText w:val="%7."/>
      <w:lvlJc w:val="left"/>
      <w:pPr>
        <w:ind w:left="6323" w:hanging="360"/>
      </w:pPr>
    </w:lvl>
    <w:lvl w:ilvl="7" w:tplc="04260019" w:tentative="1">
      <w:start w:val="1"/>
      <w:numFmt w:val="lowerLetter"/>
      <w:lvlText w:val="%8."/>
      <w:lvlJc w:val="left"/>
      <w:pPr>
        <w:ind w:left="7043" w:hanging="360"/>
      </w:pPr>
    </w:lvl>
    <w:lvl w:ilvl="8" w:tplc="0426001B" w:tentative="1">
      <w:start w:val="1"/>
      <w:numFmt w:val="lowerRoman"/>
      <w:lvlText w:val="%9."/>
      <w:lvlJc w:val="right"/>
      <w:pPr>
        <w:ind w:left="7763" w:hanging="180"/>
      </w:pPr>
    </w:lvl>
  </w:abstractNum>
  <w:abstractNum w:abstractNumId="7">
    <w:nsid w:val="5B727D23"/>
    <w:multiLevelType w:val="hybridMultilevel"/>
    <w:tmpl w:val="FFC27C92"/>
    <w:lvl w:ilvl="0" w:tplc="802692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975BBE"/>
    <w:multiLevelType w:val="hybridMultilevel"/>
    <w:tmpl w:val="F7D087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1E"/>
    <w:rsid w:val="00006703"/>
    <w:rsid w:val="00006C2A"/>
    <w:rsid w:val="0001265B"/>
    <w:rsid w:val="0001460E"/>
    <w:rsid w:val="00022EC5"/>
    <w:rsid w:val="000446C9"/>
    <w:rsid w:val="000550AB"/>
    <w:rsid w:val="0007060A"/>
    <w:rsid w:val="000757B8"/>
    <w:rsid w:val="000A2658"/>
    <w:rsid w:val="000B4B2B"/>
    <w:rsid w:val="000E6977"/>
    <w:rsid w:val="000F08F5"/>
    <w:rsid w:val="00102DD1"/>
    <w:rsid w:val="0011053B"/>
    <w:rsid w:val="00115267"/>
    <w:rsid w:val="00124A25"/>
    <w:rsid w:val="001313E9"/>
    <w:rsid w:val="0013411D"/>
    <w:rsid w:val="0013491B"/>
    <w:rsid w:val="00141593"/>
    <w:rsid w:val="00145432"/>
    <w:rsid w:val="00145B86"/>
    <w:rsid w:val="001479EE"/>
    <w:rsid w:val="0015031E"/>
    <w:rsid w:val="001B1D9D"/>
    <w:rsid w:val="001B4D8D"/>
    <w:rsid w:val="001C4EBB"/>
    <w:rsid w:val="001D1C94"/>
    <w:rsid w:val="001E44A3"/>
    <w:rsid w:val="001E6447"/>
    <w:rsid w:val="00230A1D"/>
    <w:rsid w:val="0024306F"/>
    <w:rsid w:val="00247C08"/>
    <w:rsid w:val="00254655"/>
    <w:rsid w:val="002745B0"/>
    <w:rsid w:val="00274E6F"/>
    <w:rsid w:val="002801A9"/>
    <w:rsid w:val="002832E4"/>
    <w:rsid w:val="002853E4"/>
    <w:rsid w:val="002964A9"/>
    <w:rsid w:val="002A17B8"/>
    <w:rsid w:val="002B5571"/>
    <w:rsid w:val="002E3E4F"/>
    <w:rsid w:val="002F1DEF"/>
    <w:rsid w:val="002F76DE"/>
    <w:rsid w:val="0030710C"/>
    <w:rsid w:val="00307CDD"/>
    <w:rsid w:val="00320E5C"/>
    <w:rsid w:val="00327ECC"/>
    <w:rsid w:val="00351B74"/>
    <w:rsid w:val="00351FEB"/>
    <w:rsid w:val="003559DA"/>
    <w:rsid w:val="00363E27"/>
    <w:rsid w:val="00376A1F"/>
    <w:rsid w:val="00377022"/>
    <w:rsid w:val="003802B9"/>
    <w:rsid w:val="00384AB4"/>
    <w:rsid w:val="00386A65"/>
    <w:rsid w:val="00397E87"/>
    <w:rsid w:val="003A30BD"/>
    <w:rsid w:val="003A5364"/>
    <w:rsid w:val="003B3260"/>
    <w:rsid w:val="003C018B"/>
    <w:rsid w:val="003D5EC8"/>
    <w:rsid w:val="003E6D7F"/>
    <w:rsid w:val="00404CBC"/>
    <w:rsid w:val="00406142"/>
    <w:rsid w:val="00407EB7"/>
    <w:rsid w:val="004126B4"/>
    <w:rsid w:val="00415FB7"/>
    <w:rsid w:val="004162D7"/>
    <w:rsid w:val="00426FE3"/>
    <w:rsid w:val="00443637"/>
    <w:rsid w:val="00451A5E"/>
    <w:rsid w:val="00452946"/>
    <w:rsid w:val="00456064"/>
    <w:rsid w:val="0045796B"/>
    <w:rsid w:val="00465A0F"/>
    <w:rsid w:val="00467A02"/>
    <w:rsid w:val="0047579C"/>
    <w:rsid w:val="00477CC3"/>
    <w:rsid w:val="00480ABD"/>
    <w:rsid w:val="00487CCB"/>
    <w:rsid w:val="00495F0D"/>
    <w:rsid w:val="004A7AE2"/>
    <w:rsid w:val="004C5722"/>
    <w:rsid w:val="004F1DB6"/>
    <w:rsid w:val="00504DF1"/>
    <w:rsid w:val="00510BEB"/>
    <w:rsid w:val="00521738"/>
    <w:rsid w:val="0052401C"/>
    <w:rsid w:val="005245D5"/>
    <w:rsid w:val="0053379C"/>
    <w:rsid w:val="00536A74"/>
    <w:rsid w:val="00551715"/>
    <w:rsid w:val="00551EC1"/>
    <w:rsid w:val="0056693D"/>
    <w:rsid w:val="0056728B"/>
    <w:rsid w:val="00571FB3"/>
    <w:rsid w:val="005827F5"/>
    <w:rsid w:val="00595323"/>
    <w:rsid w:val="005A26C0"/>
    <w:rsid w:val="005B35EC"/>
    <w:rsid w:val="005B3815"/>
    <w:rsid w:val="005B5D7E"/>
    <w:rsid w:val="005D2806"/>
    <w:rsid w:val="005D3EF0"/>
    <w:rsid w:val="005D793A"/>
    <w:rsid w:val="005D7EAF"/>
    <w:rsid w:val="005E5994"/>
    <w:rsid w:val="005F1C12"/>
    <w:rsid w:val="00626241"/>
    <w:rsid w:val="0063003F"/>
    <w:rsid w:val="00634498"/>
    <w:rsid w:val="00636D1D"/>
    <w:rsid w:val="006463AE"/>
    <w:rsid w:val="00647A41"/>
    <w:rsid w:val="00652424"/>
    <w:rsid w:val="00660186"/>
    <w:rsid w:val="0067221E"/>
    <w:rsid w:val="00682216"/>
    <w:rsid w:val="00683886"/>
    <w:rsid w:val="0069768C"/>
    <w:rsid w:val="006A0185"/>
    <w:rsid w:val="006A6AA7"/>
    <w:rsid w:val="006B78BB"/>
    <w:rsid w:val="006D02A3"/>
    <w:rsid w:val="006D275F"/>
    <w:rsid w:val="006E1E70"/>
    <w:rsid w:val="00704ECD"/>
    <w:rsid w:val="007251A9"/>
    <w:rsid w:val="00737356"/>
    <w:rsid w:val="007552F4"/>
    <w:rsid w:val="0076341A"/>
    <w:rsid w:val="00766035"/>
    <w:rsid w:val="00785084"/>
    <w:rsid w:val="0079358A"/>
    <w:rsid w:val="00796545"/>
    <w:rsid w:val="00797381"/>
    <w:rsid w:val="007A5031"/>
    <w:rsid w:val="007B5400"/>
    <w:rsid w:val="007B64E4"/>
    <w:rsid w:val="007C1EEC"/>
    <w:rsid w:val="007D2F12"/>
    <w:rsid w:val="007D4FE1"/>
    <w:rsid w:val="007E29D2"/>
    <w:rsid w:val="007E7572"/>
    <w:rsid w:val="007F5393"/>
    <w:rsid w:val="00806116"/>
    <w:rsid w:val="008156ED"/>
    <w:rsid w:val="00832522"/>
    <w:rsid w:val="00834A5F"/>
    <w:rsid w:val="00834CBB"/>
    <w:rsid w:val="00835A01"/>
    <w:rsid w:val="00841F1A"/>
    <w:rsid w:val="00843719"/>
    <w:rsid w:val="008456A5"/>
    <w:rsid w:val="00847EC8"/>
    <w:rsid w:val="0086245B"/>
    <w:rsid w:val="008631E6"/>
    <w:rsid w:val="008638F0"/>
    <w:rsid w:val="00865630"/>
    <w:rsid w:val="00870FF4"/>
    <w:rsid w:val="00883AEF"/>
    <w:rsid w:val="008A042B"/>
    <w:rsid w:val="008B0BF5"/>
    <w:rsid w:val="008C5C36"/>
    <w:rsid w:val="008C62B1"/>
    <w:rsid w:val="008F47B7"/>
    <w:rsid w:val="008F62AD"/>
    <w:rsid w:val="008F7B13"/>
    <w:rsid w:val="0091037E"/>
    <w:rsid w:val="0091152F"/>
    <w:rsid w:val="009219F1"/>
    <w:rsid w:val="00921C04"/>
    <w:rsid w:val="00923E1C"/>
    <w:rsid w:val="00934F12"/>
    <w:rsid w:val="00936CD2"/>
    <w:rsid w:val="009426CB"/>
    <w:rsid w:val="0094318E"/>
    <w:rsid w:val="0094449E"/>
    <w:rsid w:val="00947C60"/>
    <w:rsid w:val="009529DC"/>
    <w:rsid w:val="009613EA"/>
    <w:rsid w:val="009650AA"/>
    <w:rsid w:val="00966205"/>
    <w:rsid w:val="00977F27"/>
    <w:rsid w:val="00982A8B"/>
    <w:rsid w:val="009839DB"/>
    <w:rsid w:val="009943C7"/>
    <w:rsid w:val="0099736A"/>
    <w:rsid w:val="009A2517"/>
    <w:rsid w:val="009B449D"/>
    <w:rsid w:val="009C071C"/>
    <w:rsid w:val="009C73F0"/>
    <w:rsid w:val="009D229A"/>
    <w:rsid w:val="009D39BE"/>
    <w:rsid w:val="009E5B60"/>
    <w:rsid w:val="009F0F07"/>
    <w:rsid w:val="009F5A8D"/>
    <w:rsid w:val="009F706C"/>
    <w:rsid w:val="00A10B5D"/>
    <w:rsid w:val="00A110A7"/>
    <w:rsid w:val="00A146A0"/>
    <w:rsid w:val="00A17F78"/>
    <w:rsid w:val="00A221DC"/>
    <w:rsid w:val="00A36B93"/>
    <w:rsid w:val="00A40724"/>
    <w:rsid w:val="00A53E0F"/>
    <w:rsid w:val="00A80FB3"/>
    <w:rsid w:val="00A87777"/>
    <w:rsid w:val="00AA1D0A"/>
    <w:rsid w:val="00AA710B"/>
    <w:rsid w:val="00AB4803"/>
    <w:rsid w:val="00AB6356"/>
    <w:rsid w:val="00AE11B4"/>
    <w:rsid w:val="00AE5212"/>
    <w:rsid w:val="00B10E50"/>
    <w:rsid w:val="00B154F7"/>
    <w:rsid w:val="00B22EF8"/>
    <w:rsid w:val="00B22FD1"/>
    <w:rsid w:val="00B33D38"/>
    <w:rsid w:val="00B41FE9"/>
    <w:rsid w:val="00B4275E"/>
    <w:rsid w:val="00B64C2A"/>
    <w:rsid w:val="00B64CD3"/>
    <w:rsid w:val="00B72427"/>
    <w:rsid w:val="00B75A7A"/>
    <w:rsid w:val="00B81142"/>
    <w:rsid w:val="00B90224"/>
    <w:rsid w:val="00BB579F"/>
    <w:rsid w:val="00BB780A"/>
    <w:rsid w:val="00BD2D34"/>
    <w:rsid w:val="00BD3CE3"/>
    <w:rsid w:val="00BD3E5A"/>
    <w:rsid w:val="00BE04DD"/>
    <w:rsid w:val="00BF0FDF"/>
    <w:rsid w:val="00BF1ED8"/>
    <w:rsid w:val="00BF3034"/>
    <w:rsid w:val="00BF776E"/>
    <w:rsid w:val="00C1275C"/>
    <w:rsid w:val="00C1423C"/>
    <w:rsid w:val="00C268CA"/>
    <w:rsid w:val="00C302AE"/>
    <w:rsid w:val="00C322DA"/>
    <w:rsid w:val="00C35BFE"/>
    <w:rsid w:val="00C37752"/>
    <w:rsid w:val="00C54BE9"/>
    <w:rsid w:val="00C54FCE"/>
    <w:rsid w:val="00C71AA4"/>
    <w:rsid w:val="00C9640A"/>
    <w:rsid w:val="00C97496"/>
    <w:rsid w:val="00C97DEF"/>
    <w:rsid w:val="00CC05E2"/>
    <w:rsid w:val="00CC2A0A"/>
    <w:rsid w:val="00CC3D39"/>
    <w:rsid w:val="00CC5B6A"/>
    <w:rsid w:val="00CD2241"/>
    <w:rsid w:val="00CF3580"/>
    <w:rsid w:val="00D216F7"/>
    <w:rsid w:val="00D26421"/>
    <w:rsid w:val="00D30DAA"/>
    <w:rsid w:val="00D31742"/>
    <w:rsid w:val="00D40122"/>
    <w:rsid w:val="00D42088"/>
    <w:rsid w:val="00D515F8"/>
    <w:rsid w:val="00D60595"/>
    <w:rsid w:val="00D61049"/>
    <w:rsid w:val="00D62E43"/>
    <w:rsid w:val="00D71CA8"/>
    <w:rsid w:val="00D83F71"/>
    <w:rsid w:val="00DB5429"/>
    <w:rsid w:val="00DC7065"/>
    <w:rsid w:val="00DC72D3"/>
    <w:rsid w:val="00DC7E0D"/>
    <w:rsid w:val="00DD0936"/>
    <w:rsid w:val="00DE4959"/>
    <w:rsid w:val="00DE5551"/>
    <w:rsid w:val="00DE66C3"/>
    <w:rsid w:val="00DF7763"/>
    <w:rsid w:val="00E04A81"/>
    <w:rsid w:val="00E104D7"/>
    <w:rsid w:val="00E201AB"/>
    <w:rsid w:val="00E22EFA"/>
    <w:rsid w:val="00E44D86"/>
    <w:rsid w:val="00E45A45"/>
    <w:rsid w:val="00E46638"/>
    <w:rsid w:val="00E55240"/>
    <w:rsid w:val="00E6519C"/>
    <w:rsid w:val="00E6649B"/>
    <w:rsid w:val="00E8206A"/>
    <w:rsid w:val="00E8281C"/>
    <w:rsid w:val="00E83132"/>
    <w:rsid w:val="00E84059"/>
    <w:rsid w:val="00EB0B73"/>
    <w:rsid w:val="00EB64A3"/>
    <w:rsid w:val="00EC4E58"/>
    <w:rsid w:val="00EC6F1C"/>
    <w:rsid w:val="00EC7210"/>
    <w:rsid w:val="00EC72D9"/>
    <w:rsid w:val="00ED3C6B"/>
    <w:rsid w:val="00ED71BE"/>
    <w:rsid w:val="00EE7F03"/>
    <w:rsid w:val="00EF282F"/>
    <w:rsid w:val="00EF459D"/>
    <w:rsid w:val="00EF5704"/>
    <w:rsid w:val="00EF6306"/>
    <w:rsid w:val="00F10EE3"/>
    <w:rsid w:val="00F261B1"/>
    <w:rsid w:val="00F32E22"/>
    <w:rsid w:val="00F45E27"/>
    <w:rsid w:val="00F46BE7"/>
    <w:rsid w:val="00F60215"/>
    <w:rsid w:val="00F61C44"/>
    <w:rsid w:val="00F72436"/>
    <w:rsid w:val="00F80B83"/>
    <w:rsid w:val="00FC4284"/>
    <w:rsid w:val="00FD268A"/>
    <w:rsid w:val="00FD4F7D"/>
    <w:rsid w:val="00FE64E9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DF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1E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722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221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22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21E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rsid w:val="0067221E"/>
    <w:pPr>
      <w:widowControl/>
      <w:spacing w:after="120" w:line="480" w:lineRule="auto"/>
      <w:ind w:left="283"/>
      <w:jc w:val="both"/>
    </w:pPr>
    <w:rPr>
      <w:rFonts w:ascii="Times New Roman" w:hAnsi="Times New Roman"/>
      <w:sz w:val="24"/>
      <w:szCs w:val="24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67221E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1E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397E87"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7E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97E87"/>
    <w:rPr>
      <w:vertAlign w:val="superscript"/>
    </w:rPr>
  </w:style>
  <w:style w:type="paragraph" w:customStyle="1" w:styleId="Body">
    <w:name w:val="Body"/>
    <w:rsid w:val="005953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2D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D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D34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D34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B5429"/>
    <w:pPr>
      <w:widowControl/>
      <w:ind w:left="720"/>
    </w:pPr>
    <w:rPr>
      <w:rFonts w:cs="Calibri"/>
      <w:lang w:val="lv-LV"/>
    </w:rPr>
  </w:style>
  <w:style w:type="character" w:styleId="Hyperlink">
    <w:name w:val="Hyperlink"/>
    <w:basedOn w:val="DefaultParagraphFont"/>
    <w:uiPriority w:val="99"/>
    <w:unhideWhenUsed/>
    <w:rsid w:val="00B22EF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1C12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870FF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1E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1E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722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221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22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21E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rsid w:val="0067221E"/>
    <w:pPr>
      <w:widowControl/>
      <w:spacing w:after="120" w:line="480" w:lineRule="auto"/>
      <w:ind w:left="283"/>
      <w:jc w:val="both"/>
    </w:pPr>
    <w:rPr>
      <w:rFonts w:ascii="Times New Roman" w:hAnsi="Times New Roman"/>
      <w:sz w:val="24"/>
      <w:szCs w:val="24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67221E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1E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397E87"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7E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97E87"/>
    <w:rPr>
      <w:vertAlign w:val="superscript"/>
    </w:rPr>
  </w:style>
  <w:style w:type="paragraph" w:customStyle="1" w:styleId="Body">
    <w:name w:val="Body"/>
    <w:rsid w:val="005953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2D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D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D34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D34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B5429"/>
    <w:pPr>
      <w:widowControl/>
      <w:ind w:left="720"/>
    </w:pPr>
    <w:rPr>
      <w:rFonts w:cs="Calibri"/>
      <w:lang w:val="lv-LV"/>
    </w:rPr>
  </w:style>
  <w:style w:type="character" w:styleId="Hyperlink">
    <w:name w:val="Hyperlink"/>
    <w:basedOn w:val="DefaultParagraphFont"/>
    <w:uiPriority w:val="99"/>
    <w:unhideWhenUsed/>
    <w:rsid w:val="00B22EF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1C12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870FF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1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C895-3DF0-49D6-A1BA-A6CEF7DB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IKVD-PC</dc:creator>
  <cp:lastModifiedBy>Daiga.Sproge</cp:lastModifiedBy>
  <cp:revision>2</cp:revision>
  <dcterms:created xsi:type="dcterms:W3CDTF">2022-06-16T11:54:00Z</dcterms:created>
  <dcterms:modified xsi:type="dcterms:W3CDTF">2022-06-16T11:54:00Z</dcterms:modified>
</cp:coreProperties>
</file>